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4A" w:rsidRPr="004A7ECA" w:rsidRDefault="008B254A" w:rsidP="005C3B11">
      <w:pPr>
        <w:jc w:val="center"/>
        <w:rPr>
          <w:sz w:val="28"/>
          <w:szCs w:val="28"/>
          <w:lang w:eastAsia="en-US"/>
        </w:rPr>
      </w:pPr>
      <w:r w:rsidRPr="004A7ECA">
        <w:rPr>
          <w:sz w:val="28"/>
          <w:szCs w:val="28"/>
          <w:lang w:eastAsia="en-US"/>
        </w:rPr>
        <w:t xml:space="preserve">ИЗВЕЩЕНИЕ </w:t>
      </w:r>
    </w:p>
    <w:p w:rsidR="004F5F40" w:rsidRPr="004A7ECA" w:rsidRDefault="008B254A" w:rsidP="005C3B11">
      <w:pPr>
        <w:jc w:val="center"/>
        <w:rPr>
          <w:sz w:val="28"/>
          <w:szCs w:val="28"/>
          <w:lang w:eastAsia="en-US"/>
        </w:rPr>
      </w:pPr>
      <w:r w:rsidRPr="004A7ECA">
        <w:rPr>
          <w:sz w:val="28"/>
          <w:szCs w:val="28"/>
          <w:lang w:eastAsia="en-US"/>
        </w:rPr>
        <w:t xml:space="preserve">о возможном предоставлении земельного участка </w:t>
      </w:r>
    </w:p>
    <w:p w:rsidR="008B254A" w:rsidRPr="005C3B11" w:rsidRDefault="008B254A" w:rsidP="005C3B11">
      <w:pPr>
        <w:rPr>
          <w:b w:val="0"/>
          <w:bCs w:val="0"/>
          <w:sz w:val="24"/>
          <w:szCs w:val="24"/>
          <w:lang w:eastAsia="en-US"/>
        </w:rPr>
      </w:pPr>
    </w:p>
    <w:p w:rsidR="008B254A" w:rsidRPr="00467586" w:rsidRDefault="008B254A" w:rsidP="005C3B11">
      <w:pPr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467586">
        <w:rPr>
          <w:b w:val="0"/>
          <w:bCs w:val="0"/>
          <w:sz w:val="28"/>
          <w:szCs w:val="28"/>
          <w:lang w:eastAsia="en-US"/>
        </w:rPr>
        <w:t>1. Администрация Малмыжского района сообщает о возможном предоставлении земельного участка в аренду:</w:t>
      </w:r>
    </w:p>
    <w:p w:rsidR="008B254A" w:rsidRPr="00467586" w:rsidRDefault="008B254A" w:rsidP="005C3B11">
      <w:pPr>
        <w:spacing w:line="232" w:lineRule="auto"/>
        <w:jc w:val="both"/>
        <w:rPr>
          <w:b w:val="0"/>
          <w:bCs w:val="0"/>
          <w:sz w:val="28"/>
          <w:szCs w:val="28"/>
        </w:rPr>
      </w:pPr>
      <w:r w:rsidRPr="00467586">
        <w:rPr>
          <w:b w:val="0"/>
          <w:bCs w:val="0"/>
          <w:sz w:val="28"/>
          <w:szCs w:val="28"/>
          <w:lang w:eastAsia="en-US"/>
        </w:rPr>
        <w:t xml:space="preserve">           Земельный участок с условным  номером 43:17:</w:t>
      </w:r>
      <w:r w:rsidR="006F521B">
        <w:rPr>
          <w:b w:val="0"/>
          <w:bCs w:val="0"/>
          <w:sz w:val="28"/>
          <w:szCs w:val="28"/>
          <w:lang w:eastAsia="en-US"/>
        </w:rPr>
        <w:t>480901:300</w:t>
      </w:r>
      <w:r w:rsidRPr="00467586">
        <w:rPr>
          <w:b w:val="0"/>
          <w:bCs w:val="0"/>
          <w:sz w:val="28"/>
          <w:szCs w:val="28"/>
          <w:lang w:eastAsia="en-US"/>
        </w:rPr>
        <w:t xml:space="preserve">, расположенный по адресу: </w:t>
      </w:r>
      <w:r w:rsidR="006F521B">
        <w:rPr>
          <w:b w:val="0"/>
          <w:bCs w:val="0"/>
          <w:sz w:val="28"/>
          <w:szCs w:val="28"/>
          <w:lang w:eastAsia="en-US"/>
        </w:rPr>
        <w:t xml:space="preserve">Российская Федерация, </w:t>
      </w:r>
      <w:r w:rsidRPr="00467586">
        <w:rPr>
          <w:b w:val="0"/>
          <w:bCs w:val="0"/>
          <w:sz w:val="28"/>
          <w:szCs w:val="28"/>
          <w:lang w:eastAsia="en-US"/>
        </w:rPr>
        <w:t xml:space="preserve">Кировская область, </w:t>
      </w:r>
      <w:r w:rsidR="006F521B">
        <w:rPr>
          <w:b w:val="0"/>
          <w:bCs w:val="0"/>
          <w:sz w:val="28"/>
          <w:szCs w:val="28"/>
          <w:lang w:eastAsia="en-US"/>
        </w:rPr>
        <w:t xml:space="preserve">муниципальный район </w:t>
      </w:r>
      <w:proofErr w:type="spellStart"/>
      <w:r w:rsidRPr="00467586">
        <w:rPr>
          <w:b w:val="0"/>
          <w:bCs w:val="0"/>
          <w:sz w:val="28"/>
          <w:szCs w:val="28"/>
          <w:lang w:eastAsia="en-US"/>
        </w:rPr>
        <w:t>Малмыжский</w:t>
      </w:r>
      <w:proofErr w:type="spellEnd"/>
      <w:r w:rsidRPr="00467586">
        <w:rPr>
          <w:b w:val="0"/>
          <w:bCs w:val="0"/>
          <w:sz w:val="28"/>
          <w:szCs w:val="28"/>
          <w:lang w:eastAsia="en-US"/>
        </w:rPr>
        <w:t xml:space="preserve">, </w:t>
      </w:r>
      <w:r w:rsidR="006F521B">
        <w:rPr>
          <w:b w:val="0"/>
          <w:bCs w:val="0"/>
          <w:sz w:val="28"/>
          <w:szCs w:val="28"/>
          <w:lang w:eastAsia="en-US"/>
        </w:rPr>
        <w:t xml:space="preserve">сельское поселение </w:t>
      </w:r>
      <w:proofErr w:type="spellStart"/>
      <w:r w:rsidR="006F521B">
        <w:rPr>
          <w:b w:val="0"/>
          <w:bCs w:val="0"/>
          <w:sz w:val="28"/>
          <w:szCs w:val="28"/>
          <w:lang w:eastAsia="en-US"/>
        </w:rPr>
        <w:t>Савальское</w:t>
      </w:r>
      <w:proofErr w:type="spellEnd"/>
      <w:r w:rsidR="006F521B">
        <w:rPr>
          <w:b w:val="0"/>
          <w:bCs w:val="0"/>
          <w:sz w:val="28"/>
          <w:szCs w:val="28"/>
          <w:lang w:eastAsia="en-US"/>
        </w:rPr>
        <w:t xml:space="preserve">, деревня </w:t>
      </w:r>
      <w:proofErr w:type="spellStart"/>
      <w:r w:rsidR="006F521B">
        <w:rPr>
          <w:b w:val="0"/>
          <w:bCs w:val="0"/>
          <w:sz w:val="28"/>
          <w:szCs w:val="28"/>
          <w:lang w:eastAsia="en-US"/>
        </w:rPr>
        <w:t>Шагабань</w:t>
      </w:r>
      <w:proofErr w:type="spellEnd"/>
      <w:r w:rsidR="006F521B">
        <w:rPr>
          <w:b w:val="0"/>
          <w:bCs w:val="0"/>
          <w:sz w:val="28"/>
          <w:szCs w:val="28"/>
          <w:lang w:eastAsia="en-US"/>
        </w:rPr>
        <w:t>, улица Луговая, земельный участок 1б</w:t>
      </w:r>
      <w:r w:rsidRPr="00467586">
        <w:rPr>
          <w:b w:val="0"/>
          <w:bCs w:val="0"/>
          <w:sz w:val="28"/>
          <w:szCs w:val="28"/>
          <w:lang w:eastAsia="en-US"/>
        </w:rPr>
        <w:t xml:space="preserve">, площадью </w:t>
      </w:r>
      <w:r w:rsidR="00155E25">
        <w:rPr>
          <w:b w:val="0"/>
          <w:bCs w:val="0"/>
          <w:sz w:val="28"/>
          <w:szCs w:val="28"/>
          <w:lang w:eastAsia="en-US"/>
        </w:rPr>
        <w:t>35</w:t>
      </w:r>
      <w:r w:rsidRPr="00467586">
        <w:rPr>
          <w:b w:val="0"/>
          <w:bCs w:val="0"/>
          <w:sz w:val="28"/>
          <w:szCs w:val="28"/>
          <w:lang w:eastAsia="en-US"/>
        </w:rPr>
        <w:t xml:space="preserve"> кв. метров. Категория земель: земли населенных пунктов. Вид территориальной зоны: </w:t>
      </w:r>
      <w:r w:rsidR="00BC70D5" w:rsidRPr="00BC70D5">
        <w:rPr>
          <w:b w:val="0"/>
          <w:sz w:val="28"/>
          <w:szCs w:val="28"/>
        </w:rPr>
        <w:t>зона делового, общественного и</w:t>
      </w:r>
      <w:r w:rsidR="00BC70D5">
        <w:rPr>
          <w:b w:val="0"/>
          <w:sz w:val="28"/>
          <w:szCs w:val="28"/>
        </w:rPr>
        <w:t xml:space="preserve"> коммерческого назначения  ОД-2</w:t>
      </w:r>
      <w:r w:rsidRPr="00467586">
        <w:rPr>
          <w:b w:val="0"/>
          <w:bCs w:val="0"/>
          <w:sz w:val="28"/>
          <w:szCs w:val="28"/>
        </w:rPr>
        <w:t>;</w:t>
      </w:r>
      <w:r w:rsidR="00130527">
        <w:rPr>
          <w:b w:val="0"/>
          <w:bCs w:val="0"/>
          <w:sz w:val="28"/>
          <w:szCs w:val="28"/>
        </w:rPr>
        <w:t xml:space="preserve"> </w:t>
      </w:r>
      <w:r w:rsidRPr="00467586">
        <w:rPr>
          <w:b w:val="0"/>
          <w:bCs w:val="0"/>
          <w:sz w:val="28"/>
          <w:szCs w:val="28"/>
        </w:rPr>
        <w:t xml:space="preserve"> вид разрешённого использования по классификатору – </w:t>
      </w:r>
      <w:r w:rsidR="00066ED8" w:rsidRPr="00066ED8">
        <w:rPr>
          <w:b w:val="0"/>
          <w:sz w:val="28"/>
          <w:szCs w:val="28"/>
        </w:rPr>
        <w:t>магазины, что соответствует классификатору видов разрешенного использования с кодом 4.4.</w:t>
      </w:r>
    </w:p>
    <w:p w:rsidR="008B254A" w:rsidRPr="00467586" w:rsidRDefault="008B254A" w:rsidP="005C3B11">
      <w:pPr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467586">
        <w:rPr>
          <w:b w:val="0"/>
          <w:bCs w:val="0"/>
          <w:sz w:val="28"/>
          <w:szCs w:val="28"/>
          <w:lang w:eastAsia="en-US"/>
        </w:rPr>
        <w:t>2. Граждане,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B254A" w:rsidRPr="00467586" w:rsidRDefault="008B254A" w:rsidP="005C3B11">
      <w:pPr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467586">
        <w:rPr>
          <w:b w:val="0"/>
          <w:bCs w:val="0"/>
          <w:sz w:val="28"/>
          <w:szCs w:val="28"/>
          <w:lang w:eastAsia="en-US"/>
        </w:rPr>
        <w:t xml:space="preserve">3. Заявления о намерении приобрести земельный участок в аренду принимаются с  </w:t>
      </w:r>
      <w:r w:rsidR="00EE486D">
        <w:rPr>
          <w:b w:val="0"/>
          <w:bCs w:val="0"/>
          <w:sz w:val="28"/>
          <w:szCs w:val="28"/>
          <w:lang w:eastAsia="en-US"/>
        </w:rPr>
        <w:t>21</w:t>
      </w:r>
      <w:r w:rsidR="0081713F">
        <w:rPr>
          <w:b w:val="0"/>
          <w:bCs w:val="0"/>
          <w:sz w:val="28"/>
          <w:szCs w:val="28"/>
          <w:lang w:eastAsia="en-US"/>
        </w:rPr>
        <w:t>.</w:t>
      </w:r>
      <w:r w:rsidR="00EE486D">
        <w:rPr>
          <w:b w:val="0"/>
          <w:bCs w:val="0"/>
          <w:sz w:val="28"/>
          <w:szCs w:val="28"/>
          <w:lang w:eastAsia="en-US"/>
        </w:rPr>
        <w:t>03.2023  по  30</w:t>
      </w:r>
      <w:r w:rsidR="00004A64">
        <w:rPr>
          <w:b w:val="0"/>
          <w:bCs w:val="0"/>
          <w:sz w:val="28"/>
          <w:szCs w:val="28"/>
          <w:lang w:eastAsia="en-US"/>
        </w:rPr>
        <w:t>.</w:t>
      </w:r>
      <w:r w:rsidR="00EE486D">
        <w:rPr>
          <w:b w:val="0"/>
          <w:bCs w:val="0"/>
          <w:sz w:val="28"/>
          <w:szCs w:val="28"/>
          <w:lang w:eastAsia="en-US"/>
        </w:rPr>
        <w:t>03.2023</w:t>
      </w:r>
      <w:r w:rsidRPr="00467586">
        <w:rPr>
          <w:b w:val="0"/>
          <w:bCs w:val="0"/>
          <w:sz w:val="28"/>
          <w:szCs w:val="28"/>
          <w:lang w:eastAsia="en-US"/>
        </w:rPr>
        <w:t xml:space="preserve">  по   адресу:   612920,   Кировская   область,   Малмыжский  район,  г. Малмыж, ул. Чернышевского, д. 2а, кабинет 45.  Заявления подаются по утверждённой форме, согласно приложению № 1.</w:t>
      </w:r>
    </w:p>
    <w:p w:rsidR="009E4414" w:rsidRPr="00DF2E89" w:rsidRDefault="008B254A" w:rsidP="00373B65">
      <w:pPr>
        <w:jc w:val="both"/>
        <w:rPr>
          <w:b w:val="0"/>
          <w:bCs w:val="0"/>
          <w:sz w:val="28"/>
          <w:szCs w:val="28"/>
          <w:lang w:eastAsia="en-US"/>
        </w:rPr>
      </w:pPr>
      <w:r w:rsidRPr="00467586">
        <w:rPr>
          <w:b w:val="0"/>
          <w:bCs w:val="0"/>
          <w:sz w:val="28"/>
          <w:szCs w:val="28"/>
          <w:lang w:eastAsia="en-US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Малмыж, ул. Чернышевского, д. 2а, </w:t>
      </w:r>
      <w:proofErr w:type="spellStart"/>
      <w:r w:rsidRPr="00467586">
        <w:rPr>
          <w:b w:val="0"/>
          <w:bCs w:val="0"/>
          <w:sz w:val="28"/>
          <w:szCs w:val="28"/>
          <w:lang w:eastAsia="en-US"/>
        </w:rPr>
        <w:t>каб</w:t>
      </w:r>
      <w:proofErr w:type="spellEnd"/>
      <w:r w:rsidRPr="00467586">
        <w:rPr>
          <w:b w:val="0"/>
          <w:bCs w:val="0"/>
          <w:sz w:val="28"/>
          <w:szCs w:val="28"/>
          <w:lang w:eastAsia="en-US"/>
        </w:rPr>
        <w:t>. № 45.</w:t>
      </w:r>
    </w:p>
    <w:p w:rsidR="00373B65" w:rsidRPr="00373B65" w:rsidRDefault="00DF2E89" w:rsidP="00373B6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73B65" w:rsidRPr="00373B65">
        <w:rPr>
          <w:b w:val="0"/>
          <w:sz w:val="28"/>
          <w:szCs w:val="28"/>
        </w:rPr>
        <w:t>Конта</w:t>
      </w:r>
      <w:r>
        <w:rPr>
          <w:b w:val="0"/>
          <w:sz w:val="28"/>
          <w:szCs w:val="28"/>
        </w:rPr>
        <w:t>ктные телефоны 8(83347) 2-28-60, 2-04-23.</w:t>
      </w:r>
    </w:p>
    <w:p w:rsidR="00373B65" w:rsidRPr="00373B65" w:rsidRDefault="00373B65" w:rsidP="00373B65">
      <w:pPr>
        <w:jc w:val="both"/>
        <w:rPr>
          <w:b w:val="0"/>
          <w:sz w:val="28"/>
          <w:szCs w:val="28"/>
        </w:rPr>
      </w:pPr>
    </w:p>
    <w:p w:rsidR="00373B65" w:rsidRPr="00373B65" w:rsidRDefault="00373B65" w:rsidP="00373B65">
      <w:pPr>
        <w:jc w:val="both"/>
        <w:rPr>
          <w:b w:val="0"/>
          <w:sz w:val="28"/>
          <w:szCs w:val="28"/>
        </w:rPr>
      </w:pPr>
    </w:p>
    <w:p w:rsidR="00373B65" w:rsidRPr="00373B65" w:rsidRDefault="00373B65" w:rsidP="00373B65">
      <w:pPr>
        <w:jc w:val="both"/>
        <w:rPr>
          <w:b w:val="0"/>
          <w:sz w:val="28"/>
          <w:szCs w:val="28"/>
        </w:rPr>
      </w:pPr>
    </w:p>
    <w:p w:rsidR="00373B65" w:rsidRPr="00373B65" w:rsidRDefault="00373B65" w:rsidP="00373B65">
      <w:pPr>
        <w:jc w:val="both"/>
        <w:rPr>
          <w:b w:val="0"/>
          <w:sz w:val="28"/>
          <w:szCs w:val="28"/>
        </w:rPr>
      </w:pPr>
    </w:p>
    <w:p w:rsidR="0001764C" w:rsidRDefault="0001764C" w:rsidP="0001764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01764C" w:rsidRDefault="0001764C" w:rsidP="0001764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01764C" w:rsidRDefault="0001764C" w:rsidP="0001764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и </w:t>
      </w:r>
      <w:proofErr w:type="gramStart"/>
      <w:r>
        <w:rPr>
          <w:sz w:val="28"/>
          <w:szCs w:val="28"/>
        </w:rPr>
        <w:t>земельными</w:t>
      </w:r>
      <w:proofErr w:type="gramEnd"/>
    </w:p>
    <w:p w:rsidR="0001764C" w:rsidRDefault="0001764C" w:rsidP="0001764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ресурсами администрации</w:t>
      </w:r>
    </w:p>
    <w:p w:rsidR="0001764C" w:rsidRDefault="0001764C" w:rsidP="0001764C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А.Р. Гусева</w:t>
      </w:r>
    </w:p>
    <w:p w:rsidR="008B254A" w:rsidRDefault="008B254A" w:rsidP="0001764C">
      <w:pPr>
        <w:jc w:val="both"/>
      </w:pPr>
    </w:p>
    <w:p w:rsidR="000F4CFC" w:rsidRDefault="000F4CFC" w:rsidP="0001764C">
      <w:pPr>
        <w:jc w:val="both"/>
      </w:pPr>
    </w:p>
    <w:p w:rsidR="000F4CFC" w:rsidRDefault="000F4CFC" w:rsidP="0001764C">
      <w:pPr>
        <w:jc w:val="both"/>
      </w:pPr>
    </w:p>
    <w:p w:rsidR="000F4CFC" w:rsidRDefault="000F4CFC" w:rsidP="0001764C">
      <w:pPr>
        <w:jc w:val="both"/>
      </w:pPr>
    </w:p>
    <w:p w:rsidR="000F4CFC" w:rsidRDefault="000F4CFC" w:rsidP="0001764C">
      <w:pPr>
        <w:jc w:val="both"/>
      </w:pPr>
    </w:p>
    <w:p w:rsidR="000F4CFC" w:rsidRDefault="000F4CFC" w:rsidP="0001764C">
      <w:pPr>
        <w:jc w:val="both"/>
      </w:pPr>
    </w:p>
    <w:p w:rsidR="000F4CFC" w:rsidRDefault="000F4CFC" w:rsidP="0001764C">
      <w:pPr>
        <w:jc w:val="both"/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0F4CFC" w:rsidRPr="000F4CFC" w:rsidTr="006E4E5D">
        <w:trPr>
          <w:trHeight w:val="1092"/>
        </w:trPr>
        <w:tc>
          <w:tcPr>
            <w:tcW w:w="5400" w:type="dxa"/>
            <w:shd w:val="clear" w:color="auto" w:fill="auto"/>
          </w:tcPr>
          <w:p w:rsidR="000F4CFC" w:rsidRPr="000F4CFC" w:rsidRDefault="000F4CFC" w:rsidP="000F4CFC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lastRenderedPageBreak/>
              <w:t xml:space="preserve">Главе </w:t>
            </w:r>
            <w:proofErr w:type="spellStart"/>
            <w:r w:rsidRPr="000F4CFC">
              <w:rPr>
                <w:b w:val="0"/>
                <w:sz w:val="28"/>
                <w:szCs w:val="28"/>
              </w:rPr>
              <w:t>Малмыжского</w:t>
            </w:r>
            <w:proofErr w:type="spellEnd"/>
            <w:r w:rsidRPr="000F4CFC">
              <w:rPr>
                <w:b w:val="0"/>
                <w:sz w:val="28"/>
                <w:szCs w:val="28"/>
              </w:rPr>
              <w:t xml:space="preserve"> района</w:t>
            </w:r>
          </w:p>
          <w:p w:rsidR="000F4CFC" w:rsidRPr="000F4CFC" w:rsidRDefault="000F4CFC" w:rsidP="000F4CFC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>____________________________________</w:t>
            </w:r>
          </w:p>
        </w:tc>
      </w:tr>
      <w:tr w:rsidR="000F4CFC" w:rsidRPr="000F4CFC" w:rsidTr="006E4E5D">
        <w:tc>
          <w:tcPr>
            <w:tcW w:w="5400" w:type="dxa"/>
            <w:shd w:val="clear" w:color="auto" w:fill="auto"/>
          </w:tcPr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>от___________________________________</w:t>
            </w:r>
          </w:p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>(фамилия, имя, отчество)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>Паспорт ___________________________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>Выдан «_____»_____________  ______</w:t>
            </w:r>
            <w:proofErr w:type="gramStart"/>
            <w:r w:rsidRPr="000F4CFC">
              <w:rPr>
                <w:b w:val="0"/>
                <w:sz w:val="26"/>
                <w:szCs w:val="26"/>
              </w:rPr>
              <w:t>г</w:t>
            </w:r>
            <w:proofErr w:type="gramEnd"/>
            <w:r w:rsidRPr="000F4CFC">
              <w:rPr>
                <w:b w:val="0"/>
                <w:sz w:val="26"/>
                <w:szCs w:val="26"/>
              </w:rPr>
              <w:t>.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 xml:space="preserve">Кем </w:t>
            </w:r>
            <w:proofErr w:type="gramStart"/>
            <w:r w:rsidRPr="000F4CFC">
              <w:rPr>
                <w:b w:val="0"/>
                <w:sz w:val="26"/>
                <w:szCs w:val="26"/>
              </w:rPr>
              <w:t>выдан</w:t>
            </w:r>
            <w:proofErr w:type="gramEnd"/>
            <w:r w:rsidRPr="000F4CFC">
              <w:rPr>
                <w:b w:val="0"/>
                <w:sz w:val="26"/>
                <w:szCs w:val="26"/>
              </w:rPr>
              <w:t>______________________________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>_______________________________________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</w:p>
        </w:tc>
      </w:tr>
      <w:tr w:rsidR="000F4CFC" w:rsidRPr="000F4CFC" w:rsidTr="006E4E5D">
        <w:trPr>
          <w:trHeight w:val="1421"/>
        </w:trPr>
        <w:tc>
          <w:tcPr>
            <w:tcW w:w="5400" w:type="dxa"/>
            <w:shd w:val="clear" w:color="auto" w:fill="auto"/>
          </w:tcPr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>Адрес заявител</w:t>
            </w:r>
            <w:proofErr w:type="gramStart"/>
            <w:r w:rsidRPr="000F4CFC">
              <w:rPr>
                <w:b w:val="0"/>
                <w:sz w:val="28"/>
                <w:szCs w:val="28"/>
              </w:rPr>
              <w:t>я(</w:t>
            </w:r>
            <w:proofErr w:type="gramEnd"/>
            <w:r w:rsidRPr="000F4CFC">
              <w:rPr>
                <w:b w:val="0"/>
                <w:sz w:val="28"/>
                <w:szCs w:val="28"/>
              </w:rPr>
              <w:t>ей):</w:t>
            </w:r>
          </w:p>
          <w:p w:rsidR="000F4CFC" w:rsidRPr="000F4CFC" w:rsidRDefault="000F4CFC" w:rsidP="000F4CFC">
            <w:pPr>
              <w:pBdr>
                <w:top w:val="single" w:sz="4" w:space="1" w:color="auto"/>
              </w:pBdr>
              <w:jc w:val="both"/>
              <w:rPr>
                <w:b w:val="0"/>
                <w:sz w:val="26"/>
                <w:szCs w:val="26"/>
              </w:rPr>
            </w:pPr>
            <w:r w:rsidRPr="000F4CFC">
              <w:rPr>
                <w:b w:val="0"/>
                <w:sz w:val="26"/>
                <w:szCs w:val="26"/>
              </w:rPr>
              <w:t>_______________________________________</w:t>
            </w:r>
          </w:p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</w:p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>Телефон заявител</w:t>
            </w:r>
            <w:proofErr w:type="gramStart"/>
            <w:r w:rsidRPr="000F4CFC">
              <w:rPr>
                <w:b w:val="0"/>
                <w:sz w:val="28"/>
                <w:szCs w:val="28"/>
              </w:rPr>
              <w:t>я(</w:t>
            </w:r>
            <w:proofErr w:type="gramEnd"/>
            <w:r w:rsidRPr="000F4CFC">
              <w:rPr>
                <w:b w:val="0"/>
                <w:sz w:val="28"/>
                <w:szCs w:val="28"/>
              </w:rPr>
              <w:t>ей):_________________</w:t>
            </w:r>
          </w:p>
        </w:tc>
      </w:tr>
    </w:tbl>
    <w:p w:rsidR="000F4CFC" w:rsidRPr="000F4CFC" w:rsidRDefault="000F4CFC" w:rsidP="000F4CFC">
      <w:pPr>
        <w:ind w:firstLine="720"/>
        <w:jc w:val="both"/>
        <w:rPr>
          <w:b w:val="0"/>
          <w:sz w:val="28"/>
          <w:szCs w:val="28"/>
        </w:rPr>
      </w:pPr>
    </w:p>
    <w:p w:rsidR="000F4CFC" w:rsidRPr="000F4CFC" w:rsidRDefault="000F4CFC" w:rsidP="000F4CFC">
      <w:pPr>
        <w:ind w:firstLine="720"/>
        <w:jc w:val="both"/>
        <w:rPr>
          <w:b w:val="0"/>
          <w:sz w:val="28"/>
          <w:szCs w:val="28"/>
        </w:rPr>
      </w:pPr>
    </w:p>
    <w:p w:rsidR="000F4CFC" w:rsidRPr="000F4CFC" w:rsidRDefault="000F4CFC" w:rsidP="000F4CFC">
      <w:pPr>
        <w:ind w:firstLine="720"/>
        <w:jc w:val="center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ЗАЯВЛЕНИЕ</w:t>
      </w:r>
    </w:p>
    <w:p w:rsidR="000F4CFC" w:rsidRPr="000F4CFC" w:rsidRDefault="000F4CFC" w:rsidP="000F4CFC">
      <w:pPr>
        <w:ind w:firstLine="720"/>
        <w:jc w:val="center"/>
        <w:rPr>
          <w:b w:val="0"/>
          <w:sz w:val="28"/>
          <w:szCs w:val="28"/>
        </w:rPr>
      </w:pPr>
      <w:bookmarkStart w:id="0" w:name="_GoBack"/>
      <w:r w:rsidRPr="000F4CFC">
        <w:rPr>
          <w:b w:val="0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</w:p>
    <w:p w:rsidR="000F4CFC" w:rsidRPr="000F4CFC" w:rsidRDefault="000F4CFC" w:rsidP="000F4CFC">
      <w:pPr>
        <w:ind w:firstLine="720"/>
        <w:jc w:val="center"/>
        <w:rPr>
          <w:b w:val="0"/>
          <w:sz w:val="16"/>
          <w:szCs w:val="16"/>
        </w:rPr>
      </w:pPr>
    </w:p>
    <w:bookmarkEnd w:id="0"/>
    <w:p w:rsidR="000F4CFC" w:rsidRPr="000F4CFC" w:rsidRDefault="000F4CFC" w:rsidP="000F4CFC">
      <w:pPr>
        <w:ind w:firstLine="720"/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</w:t>
      </w:r>
    </w:p>
    <w:p w:rsidR="000F4CFC" w:rsidRPr="000F4CFC" w:rsidRDefault="000F4CFC" w:rsidP="000F4CFC">
      <w:pPr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__________________________________________________(категория земель),</w:t>
      </w:r>
    </w:p>
    <w:p w:rsidR="000F4CFC" w:rsidRPr="000F4CFC" w:rsidRDefault="000F4CFC" w:rsidP="000F4CFC">
      <w:pPr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площадью _______________</w:t>
      </w:r>
      <w:proofErr w:type="spellStart"/>
      <w:r w:rsidRPr="000F4CFC">
        <w:rPr>
          <w:b w:val="0"/>
          <w:sz w:val="28"/>
          <w:szCs w:val="28"/>
        </w:rPr>
        <w:t>м.кв</w:t>
      </w:r>
      <w:proofErr w:type="spellEnd"/>
      <w:r w:rsidRPr="000F4CFC">
        <w:rPr>
          <w:b w:val="0"/>
          <w:sz w:val="28"/>
          <w:szCs w:val="28"/>
        </w:rPr>
        <w:t>., для использования в целях:_____________</w:t>
      </w:r>
    </w:p>
    <w:p w:rsidR="000F4CFC" w:rsidRPr="000F4CFC" w:rsidRDefault="000F4CFC" w:rsidP="000F4CFC">
      <w:pPr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 xml:space="preserve">____________________________________________________________________________________________________________________________________, </w:t>
      </w:r>
      <w:proofErr w:type="gramStart"/>
      <w:r w:rsidRPr="000F4CFC">
        <w:rPr>
          <w:b w:val="0"/>
          <w:sz w:val="28"/>
          <w:szCs w:val="28"/>
        </w:rPr>
        <w:t>расположенного</w:t>
      </w:r>
      <w:proofErr w:type="gramEnd"/>
      <w:r w:rsidRPr="000F4CFC">
        <w:rPr>
          <w:b w:val="0"/>
          <w:sz w:val="28"/>
          <w:szCs w:val="28"/>
        </w:rPr>
        <w:t xml:space="preserve"> по адресу:___________________________________________</w:t>
      </w:r>
    </w:p>
    <w:p w:rsidR="000F4CFC" w:rsidRPr="000F4CFC" w:rsidRDefault="000F4CFC" w:rsidP="000F4CFC">
      <w:pPr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0F4CFC" w:rsidRPr="000F4CFC" w:rsidTr="006E4E5D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0F4CFC" w:rsidRPr="000F4CFC" w:rsidTr="006E4E5D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 xml:space="preserve"> Приложение:</w:t>
            </w:r>
          </w:p>
          <w:p w:rsidR="000F4CFC" w:rsidRPr="000F4CFC" w:rsidRDefault="000F4CFC" w:rsidP="000F4CFC">
            <w:pPr>
              <w:jc w:val="both"/>
              <w:rPr>
                <w:b w:val="0"/>
                <w:sz w:val="28"/>
                <w:szCs w:val="28"/>
              </w:rPr>
            </w:pPr>
            <w:r w:rsidRPr="000F4CFC">
              <w:rPr>
                <w:b w:val="0"/>
                <w:sz w:val="28"/>
                <w:szCs w:val="28"/>
              </w:rPr>
              <w:t>Копия паспорта на ___________________________________________ листах</w:t>
            </w:r>
          </w:p>
        </w:tc>
      </w:tr>
    </w:tbl>
    <w:p w:rsidR="000F4CFC" w:rsidRPr="000F4CFC" w:rsidRDefault="000F4CFC" w:rsidP="000F4CFC">
      <w:pPr>
        <w:tabs>
          <w:tab w:val="left" w:pos="426"/>
        </w:tabs>
        <w:ind w:left="-142" w:right="-5" w:firstLine="284"/>
        <w:jc w:val="both"/>
        <w:rPr>
          <w:b w:val="0"/>
          <w:sz w:val="20"/>
          <w:szCs w:val="20"/>
        </w:rPr>
      </w:pPr>
    </w:p>
    <w:p w:rsidR="000F4CFC" w:rsidRPr="000F4CFC" w:rsidRDefault="000F4CFC" w:rsidP="000F4CFC">
      <w:pPr>
        <w:tabs>
          <w:tab w:val="left" w:pos="426"/>
        </w:tabs>
        <w:ind w:left="-142" w:right="-5" w:firstLine="284"/>
        <w:jc w:val="both"/>
        <w:rPr>
          <w:b w:val="0"/>
          <w:sz w:val="20"/>
          <w:szCs w:val="20"/>
        </w:rPr>
      </w:pPr>
      <w:r w:rsidRPr="000F4CFC">
        <w:rPr>
          <w:b w:val="0"/>
          <w:sz w:val="20"/>
          <w:szCs w:val="20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0F4CFC" w:rsidRPr="000F4CFC" w:rsidRDefault="000F4CFC" w:rsidP="000F4CFC">
      <w:pPr>
        <w:ind w:left="-142" w:right="-5" w:firstLine="284"/>
        <w:jc w:val="both"/>
        <w:rPr>
          <w:b w:val="0"/>
          <w:sz w:val="20"/>
          <w:szCs w:val="20"/>
        </w:rPr>
      </w:pPr>
      <w:r w:rsidRPr="000F4CFC">
        <w:rPr>
          <w:b w:val="0"/>
          <w:sz w:val="20"/>
          <w:szCs w:val="20"/>
        </w:rPr>
        <w:t>Настоящее согласие является бессрочным.</w:t>
      </w:r>
    </w:p>
    <w:p w:rsidR="000F4CFC" w:rsidRPr="000F4CFC" w:rsidRDefault="000F4CFC" w:rsidP="000F4CFC">
      <w:pPr>
        <w:ind w:left="-142" w:right="-5" w:firstLine="284"/>
        <w:jc w:val="both"/>
        <w:rPr>
          <w:b w:val="0"/>
          <w:sz w:val="20"/>
          <w:szCs w:val="20"/>
        </w:rPr>
      </w:pPr>
      <w:r w:rsidRPr="000F4CFC">
        <w:rPr>
          <w:b w:val="0"/>
          <w:sz w:val="20"/>
          <w:szCs w:val="20"/>
        </w:rPr>
        <w:t>Порядок отзыва настоящего согласия - по личному заявлению субъекта персональных данных.</w:t>
      </w:r>
    </w:p>
    <w:p w:rsidR="000F4CFC" w:rsidRPr="000F4CFC" w:rsidRDefault="000F4CFC" w:rsidP="000F4CFC">
      <w:pPr>
        <w:ind w:right="-5"/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 xml:space="preserve">                                                                                              </w:t>
      </w:r>
    </w:p>
    <w:p w:rsidR="000F4CFC" w:rsidRPr="000F4CFC" w:rsidRDefault="000F4CFC" w:rsidP="000F4CFC">
      <w:pPr>
        <w:ind w:right="-5"/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t>«__» _____________________  _____года</w:t>
      </w:r>
      <w:r w:rsidRPr="000F4CFC">
        <w:rPr>
          <w:b w:val="0"/>
          <w:sz w:val="28"/>
          <w:szCs w:val="28"/>
        </w:rPr>
        <w:tab/>
      </w:r>
    </w:p>
    <w:p w:rsidR="000F4CFC" w:rsidRPr="000F4CFC" w:rsidRDefault="000F4CFC" w:rsidP="000F4CFC">
      <w:pPr>
        <w:ind w:right="-5"/>
        <w:jc w:val="both"/>
        <w:rPr>
          <w:b w:val="0"/>
          <w:sz w:val="28"/>
          <w:szCs w:val="28"/>
        </w:rPr>
      </w:pPr>
    </w:p>
    <w:p w:rsidR="000F4CFC" w:rsidRPr="000F4CFC" w:rsidRDefault="000F4CFC" w:rsidP="000F4CFC">
      <w:pPr>
        <w:ind w:right="-5"/>
        <w:jc w:val="both"/>
        <w:rPr>
          <w:b w:val="0"/>
          <w:sz w:val="28"/>
          <w:szCs w:val="28"/>
        </w:rPr>
      </w:pPr>
      <w:r w:rsidRPr="000F4CFC">
        <w:rPr>
          <w:b w:val="0"/>
          <w:sz w:val="28"/>
          <w:szCs w:val="28"/>
        </w:rPr>
        <w:lastRenderedPageBreak/>
        <w:t>Заявитель: ________________________            __________________________</w:t>
      </w:r>
    </w:p>
    <w:p w:rsidR="000F4CFC" w:rsidRPr="000F4CFC" w:rsidRDefault="000F4CFC" w:rsidP="000F4CFC">
      <w:pPr>
        <w:ind w:right="-5"/>
        <w:jc w:val="both"/>
        <w:rPr>
          <w:b w:val="0"/>
          <w:sz w:val="20"/>
          <w:szCs w:val="20"/>
        </w:rPr>
      </w:pPr>
      <w:r w:rsidRPr="000F4CFC">
        <w:rPr>
          <w:b w:val="0"/>
          <w:sz w:val="20"/>
          <w:szCs w:val="20"/>
        </w:rPr>
        <w:t xml:space="preserve">                                                (подпись)                                                                            (Ф.И.О.)</w:t>
      </w:r>
    </w:p>
    <w:p w:rsidR="000F4CFC" w:rsidRPr="000F4CFC" w:rsidRDefault="000F4CFC" w:rsidP="000F4CFC">
      <w:pPr>
        <w:jc w:val="both"/>
        <w:rPr>
          <w:b w:val="0"/>
        </w:rPr>
      </w:pPr>
    </w:p>
    <w:p w:rsidR="000F4CFC" w:rsidRPr="000F4CFC" w:rsidRDefault="000F4CFC" w:rsidP="000F4CFC">
      <w:pPr>
        <w:jc w:val="both"/>
        <w:rPr>
          <w:b w:val="0"/>
        </w:rPr>
      </w:pPr>
    </w:p>
    <w:sectPr w:rsidR="000F4CFC" w:rsidRPr="000F4CFC" w:rsidSect="00301110">
      <w:pgSz w:w="12240" w:h="15840" w:code="1"/>
      <w:pgMar w:top="1134" w:right="900" w:bottom="851" w:left="1560" w:header="720" w:footer="720" w:gutter="0"/>
      <w:cols w:space="708"/>
      <w:titlePg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361"/>
  <w:drawingGridVerticalSpacing w:val="246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B47"/>
    <w:rsid w:val="00004A64"/>
    <w:rsid w:val="0001764C"/>
    <w:rsid w:val="00040BBA"/>
    <w:rsid w:val="00066ED8"/>
    <w:rsid w:val="000F4CFC"/>
    <w:rsid w:val="001014D5"/>
    <w:rsid w:val="00130527"/>
    <w:rsid w:val="00155E25"/>
    <w:rsid w:val="00191D3A"/>
    <w:rsid w:val="00301110"/>
    <w:rsid w:val="00373B65"/>
    <w:rsid w:val="00462BD0"/>
    <w:rsid w:val="00467586"/>
    <w:rsid w:val="00482A30"/>
    <w:rsid w:val="0049790E"/>
    <w:rsid w:val="004A7ECA"/>
    <w:rsid w:val="004F5F40"/>
    <w:rsid w:val="005C3B11"/>
    <w:rsid w:val="00601275"/>
    <w:rsid w:val="0063634A"/>
    <w:rsid w:val="006D3A48"/>
    <w:rsid w:val="006F521B"/>
    <w:rsid w:val="007B656C"/>
    <w:rsid w:val="0081713F"/>
    <w:rsid w:val="008B254A"/>
    <w:rsid w:val="009C10B6"/>
    <w:rsid w:val="009E4414"/>
    <w:rsid w:val="00A04436"/>
    <w:rsid w:val="00B45B47"/>
    <w:rsid w:val="00BC70D5"/>
    <w:rsid w:val="00D63322"/>
    <w:rsid w:val="00DF2E89"/>
    <w:rsid w:val="00E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6"/>
    <w:rPr>
      <w:b/>
      <w:bCs/>
      <w:sz w:val="36"/>
      <w:szCs w:val="36"/>
    </w:rPr>
  </w:style>
  <w:style w:type="paragraph" w:styleId="1">
    <w:name w:val="heading 1"/>
    <w:basedOn w:val="a"/>
    <w:link w:val="10"/>
    <w:uiPriority w:val="99"/>
    <w:qFormat/>
    <w:rsid w:val="009C10B6"/>
    <w:pPr>
      <w:outlineLvl w:val="0"/>
    </w:pPr>
    <w:rPr>
      <w:b w:val="0"/>
      <w:bCs w:val="0"/>
      <w:kern w:val="36"/>
      <w:sz w:val="46"/>
      <w:szCs w:val="46"/>
    </w:rPr>
  </w:style>
  <w:style w:type="paragraph" w:styleId="2">
    <w:name w:val="heading 2"/>
    <w:basedOn w:val="a"/>
    <w:next w:val="a"/>
    <w:link w:val="20"/>
    <w:uiPriority w:val="99"/>
    <w:qFormat/>
    <w:rsid w:val="009C10B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656C"/>
    <w:rPr>
      <w:kern w:val="36"/>
      <w:sz w:val="46"/>
      <w:szCs w:val="46"/>
    </w:rPr>
  </w:style>
  <w:style w:type="character" w:customStyle="1" w:styleId="20">
    <w:name w:val="Заголовок 2 Знак"/>
    <w:link w:val="2"/>
    <w:uiPriority w:val="99"/>
    <w:locked/>
    <w:rsid w:val="009C10B6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7B656C"/>
    <w:pPr>
      <w:spacing w:before="240" w:after="60"/>
      <w:jc w:val="center"/>
      <w:outlineLvl w:val="0"/>
    </w:pPr>
    <w:rPr>
      <w:rFonts w:ascii="Cambria" w:hAnsi="Cambria" w:cs="Cambria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B656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uiPriority w:val="99"/>
    <w:qFormat/>
    <w:rsid w:val="0049790E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link w:val="a5"/>
    <w:uiPriority w:val="99"/>
    <w:locked/>
    <w:rsid w:val="0049790E"/>
    <w:rPr>
      <w:rFonts w:ascii="Cambria" w:hAnsi="Cambria" w:cs="Cambria"/>
      <w:b/>
      <w:bCs/>
      <w:sz w:val="24"/>
      <w:szCs w:val="24"/>
    </w:rPr>
  </w:style>
  <w:style w:type="paragraph" w:styleId="a6">
    <w:name w:val="Body Text"/>
    <w:basedOn w:val="a"/>
    <w:link w:val="a8"/>
    <w:uiPriority w:val="99"/>
    <w:rsid w:val="0049790E"/>
    <w:pPr>
      <w:spacing w:after="120"/>
    </w:p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character" w:styleId="a9">
    <w:name w:val="Strong"/>
    <w:uiPriority w:val="99"/>
    <w:qFormat/>
    <w:rsid w:val="009C10B6"/>
    <w:rPr>
      <w:b/>
      <w:bCs/>
    </w:rPr>
  </w:style>
  <w:style w:type="paragraph" w:customStyle="1" w:styleId="Standard">
    <w:name w:val="Standard"/>
    <w:rsid w:val="0001764C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2017-09-26T08:20:00Z</dcterms:created>
  <dcterms:modified xsi:type="dcterms:W3CDTF">2023-03-20T10:29:00Z</dcterms:modified>
</cp:coreProperties>
</file>