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РОЖКИНСКАЯ  СЕЛЬСКАЯ  ДУМА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Четвертого созыва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23.07.2019                                                                                       № 36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ожки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О  назначении 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публичных  слушаний</w:t>
      </w:r>
    </w:p>
    <w:p w:rsidR="007E224F" w:rsidRDefault="007E224F" w:rsidP="007E224F">
      <w:pPr>
        <w:shd w:val="clear" w:color="auto" w:fill="FFFFFF"/>
        <w:spacing w:after="0" w:line="317" w:lineRule="exact"/>
        <w:ind w:right="538"/>
        <w:jc w:val="both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shd w:val="clear" w:color="auto" w:fill="FFFFFF"/>
        <w:spacing w:after="0" w:line="317" w:lineRule="exact"/>
        <w:ind w:right="538"/>
        <w:jc w:val="both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  соответствии со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статей  17, 24  Устава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области,   утвержденное решением  сельской  Думы  от  11.12.2015 года №  41 «Об утверждении Положения о публичных  слушаниях» сельская  Дума РЕШИЛА:</w:t>
      </w:r>
    </w:p>
    <w:p w:rsidR="007E224F" w:rsidRPr="007E224F" w:rsidRDefault="007E224F" w:rsidP="007E22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проведение  публичных  слушаний  на  30.08.2019 года  по  проекту</w:t>
      </w:r>
      <w:r w:rsidRPr="007E2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планирования  территории, содержащий  проект межевания  территории  для строительства  объекта  «Дооснащение ИТСО КС Владимирского ЛПУ  МГ,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ЛПУ  МГ, Вятского ЛПУ МГ  и Ивановского ЛПУ МГ», для  размещения  подземных  кабельных линий  от КС Вятская  до  внешних локальных зон (охранные краны), расположенной  в 1,5 км от 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ожки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области,</w:t>
      </w:r>
      <w:r w:rsidRPr="00376C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 средств  публичного  акционерного общества  «Газпром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  Проект  прилагается.</w:t>
      </w:r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.</w:t>
      </w:r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Кучкова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В.Г.</w:t>
      </w:r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3.  Опубликовать  проект</w:t>
      </w:r>
      <w:r w:rsidR="001D0EDA" w:rsidRPr="001D0EDA">
        <w:rPr>
          <w:rFonts w:ascii="Times New Roman" w:hAnsi="Times New Roman" w:cs="Times New Roman"/>
          <w:sz w:val="28"/>
          <w:szCs w:val="28"/>
        </w:rPr>
        <w:t xml:space="preserve"> </w:t>
      </w:r>
      <w:r w:rsidR="001D0EDA">
        <w:rPr>
          <w:rFonts w:ascii="Times New Roman" w:hAnsi="Times New Roman" w:cs="Times New Roman"/>
          <w:sz w:val="28"/>
          <w:szCs w:val="28"/>
        </w:rPr>
        <w:t xml:space="preserve">планирования  территории, содержащий  проект межевания  территории  для строительства  объекта  «Дооснащение ИТСО КС Владимирского ЛПУ  МГ,  </w:t>
      </w:r>
      <w:proofErr w:type="spellStart"/>
      <w:r w:rsidR="001D0EDA">
        <w:rPr>
          <w:rFonts w:ascii="Times New Roman" w:hAnsi="Times New Roman" w:cs="Times New Roman"/>
          <w:sz w:val="28"/>
          <w:szCs w:val="28"/>
        </w:rPr>
        <w:t>Приокского</w:t>
      </w:r>
      <w:proofErr w:type="spellEnd"/>
      <w:r w:rsidR="001D0EDA">
        <w:rPr>
          <w:rFonts w:ascii="Times New Roman" w:hAnsi="Times New Roman" w:cs="Times New Roman"/>
          <w:sz w:val="28"/>
          <w:szCs w:val="28"/>
        </w:rPr>
        <w:t xml:space="preserve"> ЛПУ  МГ, Вятского ЛПУ МГ  и Ивановского ЛПУ МГ», для  размещения  подземных  кабельных линий  от КС Вятская  до  внешних локальных зон (охранные краны), расположенной  в 1,5 км от с</w:t>
      </w:r>
      <w:proofErr w:type="gramStart"/>
      <w:r w:rsidR="001D0ED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D0EDA">
        <w:rPr>
          <w:rFonts w:ascii="Times New Roman" w:hAnsi="Times New Roman" w:cs="Times New Roman"/>
          <w:sz w:val="28"/>
          <w:szCs w:val="28"/>
        </w:rPr>
        <w:t xml:space="preserve">ожки </w:t>
      </w:r>
      <w:proofErr w:type="spellStart"/>
      <w:r w:rsidR="001D0ED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D0EDA">
        <w:rPr>
          <w:rFonts w:ascii="Times New Roman" w:hAnsi="Times New Roman" w:cs="Times New Roman"/>
          <w:sz w:val="28"/>
          <w:szCs w:val="28"/>
        </w:rPr>
        <w:t xml:space="preserve"> района  Кировской области,</w:t>
      </w:r>
      <w:r w:rsidR="001D0EDA" w:rsidRPr="00376CC8">
        <w:rPr>
          <w:rFonts w:ascii="Times New Roman" w:hAnsi="Times New Roman" w:cs="Times New Roman"/>
          <w:sz w:val="28"/>
          <w:szCs w:val="28"/>
        </w:rPr>
        <w:t xml:space="preserve"> </w:t>
      </w:r>
      <w:r w:rsidR="001D0EDA">
        <w:rPr>
          <w:rFonts w:ascii="Times New Roman" w:hAnsi="Times New Roman" w:cs="Times New Roman"/>
          <w:sz w:val="28"/>
          <w:szCs w:val="28"/>
        </w:rPr>
        <w:t>за счет  средств  публичного  акционерного общества  «Газпром</w:t>
      </w:r>
      <w:r w:rsidR="001D0EDA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,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lastRenderedPageBreak/>
        <w:t>от  07.11.2005  № 7а (прилагается),  а  также  нас</w:t>
      </w:r>
      <w:r w:rsidR="001D0EDA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тоящее  решение  не  позднее  23.07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.2019 года в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7E224F" w:rsidRDefault="007E224F" w:rsidP="007E224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7E224F" w:rsidRDefault="007E224F" w:rsidP="007E22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Председатель сельской Думы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</w:p>
    <w:p w:rsidR="007E224F" w:rsidRDefault="007E224F" w:rsidP="007E22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D0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EDA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224F" w:rsidRDefault="001D0EDA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E224F">
        <w:rPr>
          <w:rFonts w:ascii="Times New Roman" w:hAnsi="Times New Roman" w:cs="Times New Roman"/>
          <w:sz w:val="28"/>
          <w:szCs w:val="28"/>
        </w:rPr>
        <w:t xml:space="preserve">   Приложение  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 сельской Думы 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D0EDA">
        <w:rPr>
          <w:rFonts w:ascii="Times New Roman" w:hAnsi="Times New Roman" w:cs="Times New Roman"/>
          <w:sz w:val="28"/>
          <w:szCs w:val="28"/>
        </w:rPr>
        <w:t xml:space="preserve">                            № 36  от 23.07</w:t>
      </w:r>
      <w:r>
        <w:rPr>
          <w:rFonts w:ascii="Times New Roman" w:hAnsi="Times New Roman" w:cs="Times New Roman"/>
          <w:sz w:val="28"/>
          <w:szCs w:val="28"/>
        </w:rPr>
        <w:t xml:space="preserve">.2019 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7E224F" w:rsidRDefault="007E224F" w:rsidP="007E224F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 .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_______________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Приложение  1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7E224F" w:rsidTr="007E224F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224F" w:rsidRDefault="007E224F" w:rsidP="007E224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7E224F" w:rsidTr="007E224F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F" w:rsidRDefault="007E224F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7E224F" w:rsidRDefault="007E224F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7E224F" w:rsidTr="007E224F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7E224F" w:rsidTr="007E224F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7E224F" w:rsidTr="007E224F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F" w:rsidRDefault="007E22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___________</w:t>
      </w:r>
    </w:p>
    <w:p w:rsidR="007E224F" w:rsidRDefault="007E224F" w:rsidP="007E224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7E224F" w:rsidRDefault="007E224F" w:rsidP="007E224F">
      <w:pPr>
        <w:suppressAutoHyphens/>
        <w:spacing w:after="0" w:line="360" w:lineRule="exact"/>
        <w:ind w:left="-567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24F" w:rsidRDefault="007E224F" w:rsidP="007E224F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FF8" w:rsidRDefault="00782FF8"/>
    <w:sectPr w:rsidR="0078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E224F"/>
    <w:rsid w:val="001D0EDA"/>
    <w:rsid w:val="00782FF8"/>
    <w:rsid w:val="007E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2019-08-27T06:17:00Z</dcterms:created>
  <dcterms:modified xsi:type="dcterms:W3CDTF">2019-08-27T07:08:00Z</dcterms:modified>
</cp:coreProperties>
</file>